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4586A" w14:textId="77777777" w:rsidR="0005558C" w:rsidRPr="00DE5B8D" w:rsidRDefault="0005558C" w:rsidP="00DE5B8D">
      <w:pPr>
        <w:jc w:val="center"/>
        <w:rPr>
          <w:b/>
          <w:sz w:val="40"/>
          <w:szCs w:val="40"/>
          <w:u w:val="single"/>
        </w:rPr>
      </w:pPr>
      <w:r w:rsidRPr="00DE5B8D">
        <w:rPr>
          <w:b/>
          <w:sz w:val="40"/>
          <w:szCs w:val="40"/>
          <w:u w:val="single"/>
        </w:rPr>
        <w:t>CO NÁS ČEKÁ V KVĚTNU</w:t>
      </w:r>
    </w:p>
    <w:p w14:paraId="77C4586B" w14:textId="77777777" w:rsidR="0005558C" w:rsidRPr="00DE5B8D" w:rsidRDefault="00C76480" w:rsidP="00DE5B8D">
      <w:pPr>
        <w:pStyle w:val="Normlnweb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C45896" wp14:editId="77C45897">
            <wp:simplePos x="0" y="0"/>
            <wp:positionH relativeFrom="column">
              <wp:posOffset>2036445</wp:posOffset>
            </wp:positionH>
            <wp:positionV relativeFrom="paragraph">
              <wp:posOffset>650875</wp:posOffset>
            </wp:positionV>
            <wp:extent cx="1795145" cy="1143000"/>
            <wp:effectExtent l="19050" t="0" r="0" b="0"/>
            <wp:wrapTight wrapText="bothSides">
              <wp:wrapPolygon edited="0">
                <wp:start x="-229" y="0"/>
                <wp:lineTo x="-229" y="21240"/>
                <wp:lineTo x="21547" y="21240"/>
                <wp:lineTo x="21547" y="0"/>
                <wp:lineTo x="-229" y="0"/>
              </wp:wrapPolygon>
            </wp:wrapTight>
            <wp:docPr id="4" name="obrázek 4" descr="cute little kids picnic together cartoon vector illustration 16883431 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little kids picnic together cartoon vector illustration 16883431 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C6" w:rsidRPr="00DE5B8D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2. </w:t>
      </w:r>
      <w:r w:rsidR="001F2F9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5. 2024 – čtvrtek – </w:t>
      </w:r>
      <w:r w:rsidR="00CE0CA5">
        <w:rPr>
          <w:rFonts w:asciiTheme="minorHAnsi" w:hAnsiTheme="minorHAnsi" w:cstheme="minorHAnsi"/>
          <w:b/>
          <w:color w:val="00B050"/>
          <w:sz w:val="28"/>
          <w:szCs w:val="28"/>
        </w:rPr>
        <w:t>PIKNIK V PŘÍRODĚ</w:t>
      </w:r>
      <w:r w:rsidR="0005558C" w:rsidRPr="00DE5B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5558C" w:rsidRPr="00DE5B8D">
        <w:rPr>
          <w:rFonts w:asciiTheme="minorHAnsi" w:hAnsiTheme="minorHAnsi" w:cstheme="minorHAnsi"/>
          <w:color w:val="000000" w:themeColor="text1"/>
          <w:sz w:val="28"/>
          <w:szCs w:val="28"/>
        </w:rPr>
        <w:t>– děti z oranžových a červených jablíček,</w:t>
      </w:r>
      <w:r w:rsidR="003615F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dejte dětem se sebou batůžek,</w:t>
      </w:r>
      <w:r w:rsidR="005547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pláštěnku, </w:t>
      </w:r>
      <w:r w:rsidR="0005558C" w:rsidRPr="00DE5B8D">
        <w:rPr>
          <w:rFonts w:asciiTheme="minorHAnsi" w:hAnsiTheme="minorHAnsi" w:cstheme="minorHAnsi"/>
          <w:color w:val="000000" w:themeColor="text1"/>
          <w:sz w:val="28"/>
          <w:szCs w:val="28"/>
        </w:rPr>
        <w:t>malou dobrotu a pití</w:t>
      </w:r>
    </w:p>
    <w:p w14:paraId="77C4586C" w14:textId="77777777" w:rsidR="00DE5B8D" w:rsidRDefault="00DE5B8D" w:rsidP="00DE5B8D">
      <w:pPr>
        <w:pStyle w:val="Normlnweb"/>
        <w:jc w:val="center"/>
        <w:rPr>
          <w:rFonts w:asciiTheme="minorHAnsi" w:hAnsiTheme="minorHAnsi" w:cstheme="minorHAnsi"/>
          <w:color w:val="000000" w:themeColor="text1"/>
        </w:rPr>
      </w:pPr>
    </w:p>
    <w:p w14:paraId="77C4586D" w14:textId="77777777" w:rsidR="00DE5B8D" w:rsidRDefault="00DE5B8D" w:rsidP="0005558C">
      <w:pPr>
        <w:pStyle w:val="Normlnweb"/>
        <w:rPr>
          <w:rFonts w:asciiTheme="minorHAnsi" w:hAnsiTheme="minorHAnsi" w:cstheme="minorHAnsi"/>
          <w:color w:val="000000" w:themeColor="text1"/>
        </w:rPr>
      </w:pPr>
    </w:p>
    <w:p w14:paraId="77C4586E" w14:textId="77777777" w:rsidR="00DE5B8D" w:rsidRDefault="00DE5B8D" w:rsidP="0005558C">
      <w:pPr>
        <w:pStyle w:val="Normlnweb"/>
        <w:rPr>
          <w:rFonts w:asciiTheme="minorHAnsi" w:hAnsiTheme="minorHAnsi" w:cstheme="minorHAnsi"/>
          <w:color w:val="000000" w:themeColor="text1"/>
        </w:rPr>
      </w:pPr>
    </w:p>
    <w:p w14:paraId="77C4586F" w14:textId="77777777" w:rsidR="0058370A" w:rsidRPr="00897C0E" w:rsidRDefault="0058370A" w:rsidP="0005558C">
      <w:pPr>
        <w:pStyle w:val="Normlnweb"/>
        <w:rPr>
          <w:rFonts w:asciiTheme="minorHAnsi" w:hAnsiTheme="minorHAnsi" w:cstheme="minorHAnsi"/>
          <w:b/>
          <w:color w:val="948A54" w:themeColor="background2" w:themeShade="80"/>
        </w:rPr>
      </w:pPr>
    </w:p>
    <w:p w14:paraId="77C45870" w14:textId="77777777" w:rsidR="0005558C" w:rsidRPr="00DE5B8D" w:rsidRDefault="00C76480" w:rsidP="00DE5B8D">
      <w:pPr>
        <w:pStyle w:val="Normln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948A54" w:themeColor="background2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C45898" wp14:editId="77C45899">
            <wp:simplePos x="0" y="0"/>
            <wp:positionH relativeFrom="column">
              <wp:posOffset>2159635</wp:posOffset>
            </wp:positionH>
            <wp:positionV relativeFrom="paragraph">
              <wp:posOffset>476250</wp:posOffset>
            </wp:positionV>
            <wp:extent cx="1359535" cy="1363980"/>
            <wp:effectExtent l="19050" t="0" r="0" b="0"/>
            <wp:wrapTight wrapText="bothSides">
              <wp:wrapPolygon edited="0">
                <wp:start x="-303" y="0"/>
                <wp:lineTo x="-303" y="21419"/>
                <wp:lineTo x="21489" y="21419"/>
                <wp:lineTo x="21489" y="0"/>
                <wp:lineTo x="-303" y="0"/>
              </wp:wrapPolygon>
            </wp:wrapTight>
            <wp:docPr id="9" name="obrázek 9" descr="60+ Sonriendo Poco Mamut Ilustraciones de Stock, gráficos vectoriales  libres de derechos y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0+ Sonriendo Poco Mamut Ilustraciones de Stock, gráficos vectoriales  libres de derechos y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C6" w:rsidRPr="00DE5B8D"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  <w:t>6. 5</w:t>
      </w:r>
      <w:r w:rsidR="0005558C" w:rsidRPr="00DE5B8D"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  <w:t xml:space="preserve">. 2024 – pondělí – </w:t>
      </w:r>
      <w:r w:rsidR="00CE0CA5"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  <w:t>MAMUTÍ STEZKA</w:t>
      </w:r>
      <w:r w:rsidR="0005558C" w:rsidRPr="00DE5B8D"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  <w:t xml:space="preserve"> –</w:t>
      </w:r>
      <w:r w:rsidR="0005558C" w:rsidRPr="00DE5B8D">
        <w:rPr>
          <w:rFonts w:asciiTheme="minorHAnsi" w:hAnsiTheme="minorHAnsi" w:cstheme="minorHAnsi"/>
          <w:color w:val="000000"/>
          <w:sz w:val="28"/>
          <w:szCs w:val="28"/>
        </w:rPr>
        <w:t xml:space="preserve"> děti ze žlutých a zelených jablíček, </w:t>
      </w:r>
      <w:r w:rsidR="003615FA">
        <w:rPr>
          <w:rFonts w:asciiTheme="minorHAnsi" w:hAnsiTheme="minorHAnsi" w:cstheme="minorHAnsi"/>
          <w:color w:val="000000"/>
          <w:sz w:val="28"/>
          <w:szCs w:val="28"/>
        </w:rPr>
        <w:t xml:space="preserve">dejte </w:t>
      </w:r>
      <w:r w:rsidR="001F2F95">
        <w:rPr>
          <w:rFonts w:asciiTheme="minorHAnsi" w:hAnsiTheme="minorHAnsi" w:cstheme="minorHAnsi"/>
          <w:color w:val="000000"/>
          <w:sz w:val="28"/>
          <w:szCs w:val="28"/>
        </w:rPr>
        <w:t xml:space="preserve">dětem </w:t>
      </w:r>
      <w:r w:rsidR="001513A9">
        <w:rPr>
          <w:rFonts w:asciiTheme="minorHAnsi" w:hAnsiTheme="minorHAnsi" w:cstheme="minorHAnsi"/>
          <w:color w:val="000000"/>
          <w:sz w:val="28"/>
          <w:szCs w:val="28"/>
        </w:rPr>
        <w:t xml:space="preserve">se sebou </w:t>
      </w:r>
      <w:r w:rsidR="001F2F95">
        <w:rPr>
          <w:rFonts w:asciiTheme="minorHAnsi" w:hAnsiTheme="minorHAnsi" w:cstheme="minorHAnsi"/>
          <w:color w:val="000000"/>
          <w:sz w:val="28"/>
          <w:szCs w:val="28"/>
        </w:rPr>
        <w:t>bat</w:t>
      </w:r>
      <w:r w:rsidR="003615FA">
        <w:rPr>
          <w:rFonts w:asciiTheme="minorHAnsi" w:hAnsiTheme="minorHAnsi" w:cstheme="minorHAnsi"/>
          <w:color w:val="000000"/>
          <w:sz w:val="28"/>
          <w:szCs w:val="28"/>
        </w:rPr>
        <w:t>ůžek</w:t>
      </w:r>
      <w:r w:rsidR="0005558C" w:rsidRPr="00DE5B8D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58370A" w:rsidRPr="00DE5B8D">
        <w:rPr>
          <w:rFonts w:asciiTheme="minorHAnsi" w:hAnsiTheme="minorHAnsi" w:cstheme="minorHAnsi"/>
          <w:color w:val="000000"/>
          <w:sz w:val="28"/>
          <w:szCs w:val="28"/>
        </w:rPr>
        <w:t xml:space="preserve"> pláštěnku,</w:t>
      </w:r>
      <w:r w:rsidR="0005558C" w:rsidRPr="00DE5B8D">
        <w:rPr>
          <w:rFonts w:asciiTheme="minorHAnsi" w:hAnsiTheme="minorHAnsi" w:cstheme="minorHAnsi"/>
          <w:color w:val="000000"/>
          <w:sz w:val="28"/>
          <w:szCs w:val="28"/>
        </w:rPr>
        <w:t xml:space="preserve"> malou dobrotu a pití</w:t>
      </w:r>
    </w:p>
    <w:p w14:paraId="77C45871" w14:textId="77777777" w:rsidR="00897C0E" w:rsidRDefault="00897C0E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72" w14:textId="77777777" w:rsidR="00DE5B8D" w:rsidRDefault="00DE5B8D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73" w14:textId="77777777" w:rsidR="00DE5B8D" w:rsidRDefault="00DE5B8D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74" w14:textId="77777777" w:rsidR="00897C0E" w:rsidRDefault="00897C0E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75" w14:textId="77777777" w:rsidR="0005558C" w:rsidRPr="00DE5B8D" w:rsidRDefault="00DE5B8D" w:rsidP="00DE5B8D">
      <w:pPr>
        <w:pStyle w:val="Normlnweb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E5B8D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7C4589A" wp14:editId="77C4589B">
            <wp:simplePos x="0" y="0"/>
            <wp:positionH relativeFrom="column">
              <wp:posOffset>2441575</wp:posOffset>
            </wp:positionH>
            <wp:positionV relativeFrom="paragraph">
              <wp:posOffset>283845</wp:posOffset>
            </wp:positionV>
            <wp:extent cx="1238250" cy="1615440"/>
            <wp:effectExtent l="19050" t="0" r="0" b="0"/>
            <wp:wrapTight wrapText="bothSides">
              <wp:wrapPolygon edited="0">
                <wp:start x="-332" y="0"/>
                <wp:lineTo x="-332" y="21396"/>
                <wp:lineTo x="21600" y="21396"/>
                <wp:lineTo x="21600" y="0"/>
                <wp:lineTo x="-332" y="0"/>
              </wp:wrapPolygon>
            </wp:wrapTight>
            <wp:docPr id="16" name="obrázek 16" descr="dětský fotoaparát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ětský fotoaparát | Mimibazar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C6" w:rsidRPr="00DE5B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9. </w:t>
      </w:r>
      <w:r w:rsidR="0005558C" w:rsidRPr="00DE5B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5. 2024 – čtvrtek – </w:t>
      </w:r>
      <w:r w:rsidR="00CE0CA5">
        <w:rPr>
          <w:rFonts w:asciiTheme="minorHAnsi" w:hAnsiTheme="minorHAnsi" w:cstheme="minorHAnsi"/>
          <w:b/>
          <w:color w:val="FF0000"/>
          <w:sz w:val="28"/>
          <w:szCs w:val="28"/>
        </w:rPr>
        <w:t>FOTOGRAFOVÁNÍ V MŠ</w:t>
      </w:r>
    </w:p>
    <w:p w14:paraId="77C45876" w14:textId="77777777" w:rsidR="00897C0E" w:rsidRDefault="00897C0E" w:rsidP="0005558C">
      <w:pPr>
        <w:pStyle w:val="Normlnweb"/>
        <w:rPr>
          <w:rFonts w:asciiTheme="minorHAnsi" w:hAnsiTheme="minorHAnsi" w:cstheme="minorHAnsi"/>
          <w:b/>
          <w:color w:val="FF0000"/>
        </w:rPr>
      </w:pPr>
    </w:p>
    <w:p w14:paraId="77C45877" w14:textId="77777777" w:rsidR="00897C0E" w:rsidRDefault="00897C0E" w:rsidP="0005558C">
      <w:pPr>
        <w:pStyle w:val="Normlnweb"/>
        <w:rPr>
          <w:rFonts w:asciiTheme="minorHAnsi" w:hAnsiTheme="minorHAnsi" w:cstheme="minorHAnsi"/>
          <w:b/>
          <w:color w:val="FF0000"/>
        </w:rPr>
      </w:pPr>
    </w:p>
    <w:p w14:paraId="77C45878" w14:textId="77777777" w:rsidR="00DE5B8D" w:rsidRDefault="00DE5B8D" w:rsidP="0005558C">
      <w:pPr>
        <w:pStyle w:val="Normlnweb"/>
        <w:rPr>
          <w:rFonts w:asciiTheme="minorHAnsi" w:hAnsiTheme="minorHAnsi" w:cstheme="minorHAnsi"/>
          <w:b/>
          <w:color w:val="FF0000"/>
        </w:rPr>
      </w:pPr>
    </w:p>
    <w:p w14:paraId="77C45879" w14:textId="77777777" w:rsidR="00DE5B8D" w:rsidRDefault="00DE5B8D" w:rsidP="0005558C">
      <w:pPr>
        <w:pStyle w:val="Normlnweb"/>
        <w:rPr>
          <w:rFonts w:asciiTheme="minorHAnsi" w:hAnsiTheme="minorHAnsi" w:cstheme="minorHAnsi"/>
          <w:b/>
          <w:color w:val="FF0000"/>
        </w:rPr>
      </w:pPr>
    </w:p>
    <w:p w14:paraId="77C4587A" w14:textId="77777777" w:rsidR="00897C0E" w:rsidRDefault="00897C0E" w:rsidP="00DE5B8D">
      <w:pPr>
        <w:pStyle w:val="Normlnweb"/>
        <w:jc w:val="center"/>
        <w:rPr>
          <w:rFonts w:asciiTheme="minorHAnsi" w:hAnsiTheme="minorHAnsi" w:cstheme="minorHAnsi"/>
          <w:b/>
          <w:color w:val="FF0000"/>
        </w:rPr>
      </w:pPr>
    </w:p>
    <w:p w14:paraId="77C4587B" w14:textId="77777777" w:rsidR="0005558C" w:rsidRPr="00DE5B8D" w:rsidRDefault="007260C6" w:rsidP="00DE5B8D">
      <w:pPr>
        <w:pStyle w:val="Normlnweb"/>
        <w:jc w:val="center"/>
        <w:rPr>
          <w:rFonts w:asciiTheme="minorHAnsi" w:hAnsiTheme="minorHAnsi" w:cstheme="minorHAnsi"/>
          <w:b/>
          <w:color w:val="F79646" w:themeColor="accent6"/>
          <w:sz w:val="28"/>
          <w:szCs w:val="28"/>
        </w:rPr>
      </w:pPr>
      <w:r w:rsidRPr="00DE5B8D">
        <w:rPr>
          <w:rFonts w:asciiTheme="minorHAnsi" w:hAnsiTheme="minorHAnsi" w:cstheme="minorHAnsi"/>
          <w:b/>
          <w:color w:val="F79646" w:themeColor="accent6"/>
          <w:sz w:val="28"/>
          <w:szCs w:val="28"/>
        </w:rPr>
        <w:t xml:space="preserve">15. </w:t>
      </w:r>
      <w:r w:rsidR="0005558C" w:rsidRPr="00DE5B8D">
        <w:rPr>
          <w:rFonts w:asciiTheme="minorHAnsi" w:hAnsiTheme="minorHAnsi" w:cstheme="minorHAnsi"/>
          <w:b/>
          <w:color w:val="F79646" w:themeColor="accent6"/>
          <w:sz w:val="28"/>
          <w:szCs w:val="28"/>
        </w:rPr>
        <w:t xml:space="preserve">5. 2024 - středa – </w:t>
      </w:r>
      <w:r w:rsidR="00CE0CA5">
        <w:rPr>
          <w:rFonts w:asciiTheme="minorHAnsi" w:hAnsiTheme="minorHAnsi" w:cstheme="minorHAnsi"/>
          <w:b/>
          <w:color w:val="F79646" w:themeColor="accent6"/>
          <w:sz w:val="28"/>
          <w:szCs w:val="28"/>
        </w:rPr>
        <w:t>ČESKÝ DEN PROTI RAKOVINĚ</w:t>
      </w:r>
    </w:p>
    <w:p w14:paraId="77C4587C" w14:textId="77777777" w:rsidR="00897C0E" w:rsidRDefault="00C76480" w:rsidP="0005558C">
      <w:pPr>
        <w:pStyle w:val="Normlnweb"/>
        <w:rPr>
          <w:rFonts w:asciiTheme="minorHAnsi" w:hAnsiTheme="minorHAnsi" w:cstheme="minorHAnsi"/>
          <w:b/>
          <w:color w:val="F79646" w:themeColor="accent6"/>
        </w:rPr>
      </w:pPr>
      <w:r>
        <w:rPr>
          <w:rFonts w:asciiTheme="minorHAnsi" w:hAnsiTheme="minorHAnsi" w:cstheme="minorHAnsi"/>
          <w:b/>
          <w:noProof/>
          <w:color w:val="F79646" w:themeColor="accent6"/>
        </w:rPr>
        <w:drawing>
          <wp:anchor distT="0" distB="0" distL="114300" distR="114300" simplePos="0" relativeHeight="251661312" behindDoc="1" locked="0" layoutInCell="1" allowOverlap="1" wp14:anchorId="77C4589C" wp14:editId="77C4589D">
            <wp:simplePos x="0" y="0"/>
            <wp:positionH relativeFrom="column">
              <wp:posOffset>2536825</wp:posOffset>
            </wp:positionH>
            <wp:positionV relativeFrom="paragraph">
              <wp:posOffset>29210</wp:posOffset>
            </wp:positionV>
            <wp:extent cx="982980" cy="1287780"/>
            <wp:effectExtent l="0" t="0" r="0" b="0"/>
            <wp:wrapTight wrapText="bothSides">
              <wp:wrapPolygon edited="0">
                <wp:start x="8372" y="0"/>
                <wp:lineTo x="5860" y="320"/>
                <wp:lineTo x="1674" y="3515"/>
                <wp:lineTo x="2930" y="10225"/>
                <wp:lineTo x="5023" y="15337"/>
                <wp:lineTo x="3349" y="21408"/>
                <wp:lineTo x="6279" y="21408"/>
                <wp:lineTo x="15488" y="21408"/>
                <wp:lineTo x="18419" y="21089"/>
                <wp:lineTo x="17581" y="20450"/>
                <wp:lineTo x="15907" y="15657"/>
                <wp:lineTo x="15907" y="15337"/>
                <wp:lineTo x="18419" y="10225"/>
                <wp:lineTo x="19674" y="6391"/>
                <wp:lineTo x="19674" y="3834"/>
                <wp:lineTo x="15070" y="320"/>
                <wp:lineTo x="12558" y="0"/>
                <wp:lineTo x="8372" y="0"/>
              </wp:wrapPolygon>
            </wp:wrapTight>
            <wp:docPr id="19" name="obrázek 19" descr="ČESKÝ DEN PROTI RAKOV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ČESKÝ DEN PROTI RAKOVINĚ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C4587D" w14:textId="77777777" w:rsidR="00897C0E" w:rsidRDefault="00897C0E" w:rsidP="0005558C">
      <w:pPr>
        <w:pStyle w:val="Normlnweb"/>
        <w:rPr>
          <w:rFonts w:asciiTheme="minorHAnsi" w:hAnsiTheme="minorHAnsi" w:cstheme="minorHAnsi"/>
          <w:b/>
          <w:color w:val="F79646" w:themeColor="accent6"/>
        </w:rPr>
      </w:pPr>
    </w:p>
    <w:p w14:paraId="77C4587E" w14:textId="77777777" w:rsidR="00897C0E" w:rsidRDefault="00897C0E" w:rsidP="0005558C">
      <w:pPr>
        <w:pStyle w:val="Normlnweb"/>
        <w:rPr>
          <w:rFonts w:asciiTheme="minorHAnsi" w:hAnsiTheme="minorHAnsi" w:cstheme="minorHAnsi"/>
          <w:b/>
          <w:color w:val="F79646" w:themeColor="accent6"/>
        </w:rPr>
      </w:pPr>
    </w:p>
    <w:p w14:paraId="77C4587F" w14:textId="77777777" w:rsidR="00897C0E" w:rsidRPr="00143B78" w:rsidRDefault="00897C0E" w:rsidP="0005558C">
      <w:pPr>
        <w:pStyle w:val="Normlnweb"/>
        <w:rPr>
          <w:rFonts w:asciiTheme="minorHAnsi" w:hAnsiTheme="minorHAnsi" w:cstheme="minorHAnsi"/>
          <w:b/>
          <w:color w:val="4F81BD" w:themeColor="accent1"/>
        </w:rPr>
      </w:pPr>
    </w:p>
    <w:p w14:paraId="77C45880" w14:textId="77777777" w:rsidR="0005558C" w:rsidRPr="00DE5B8D" w:rsidRDefault="007260C6" w:rsidP="00DE5B8D">
      <w:pPr>
        <w:pStyle w:val="Normln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E5B8D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lastRenderedPageBreak/>
        <w:t xml:space="preserve">16. </w:t>
      </w:r>
      <w:r w:rsidR="0005558C" w:rsidRPr="00DE5B8D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5. 2024 – čtvrtek </w:t>
      </w:r>
      <w:r w:rsidR="00CE0CA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–</w:t>
      </w:r>
      <w:r w:rsidR="0005558C" w:rsidRPr="00DE5B8D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 w:rsidR="00CE0CA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ZÁPIS DO MŠ</w:t>
      </w:r>
      <w:r w:rsidR="0005558C" w:rsidRPr="00DE5B8D">
        <w:rPr>
          <w:rFonts w:asciiTheme="minorHAnsi" w:hAnsiTheme="minorHAnsi" w:cstheme="minorHAnsi"/>
          <w:color w:val="000000"/>
          <w:sz w:val="28"/>
          <w:szCs w:val="28"/>
        </w:rPr>
        <w:t xml:space="preserve"> – od 10:00 do 16:00 hodin</w:t>
      </w:r>
    </w:p>
    <w:p w14:paraId="77C45881" w14:textId="77777777" w:rsidR="00143B78" w:rsidRDefault="00C76480" w:rsidP="0005558C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77C4589E" wp14:editId="77C4589F">
            <wp:simplePos x="0" y="0"/>
            <wp:positionH relativeFrom="column">
              <wp:posOffset>2129790</wp:posOffset>
            </wp:positionH>
            <wp:positionV relativeFrom="paragraph">
              <wp:posOffset>31115</wp:posOffset>
            </wp:positionV>
            <wp:extent cx="1701800" cy="1082040"/>
            <wp:effectExtent l="19050" t="0" r="0" b="0"/>
            <wp:wrapTight wrapText="bothSides">
              <wp:wrapPolygon edited="0">
                <wp:start x="-242" y="0"/>
                <wp:lineTo x="-242" y="21296"/>
                <wp:lineTo x="21519" y="21296"/>
                <wp:lineTo x="21519" y="0"/>
                <wp:lineTo x="-242" y="0"/>
              </wp:wrapPolygon>
            </wp:wrapTight>
            <wp:docPr id="22" name="obrázek 22" descr="Seznam přijatých dětí | Mateřská škola Na Dlouhém lá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znam přijatých dětí | Mateřská škola Na Dlouhém lán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C45882" w14:textId="77777777" w:rsidR="00143B78" w:rsidRDefault="00143B78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83" w14:textId="77777777" w:rsidR="00C76480" w:rsidRDefault="00C76480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84" w14:textId="77777777" w:rsidR="00AF5D06" w:rsidRDefault="00AF5D06" w:rsidP="00AF5D0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7C458A0" wp14:editId="77C458A1">
            <wp:simplePos x="0" y="0"/>
            <wp:positionH relativeFrom="column">
              <wp:posOffset>1786255</wp:posOffset>
            </wp:positionH>
            <wp:positionV relativeFrom="paragraph">
              <wp:posOffset>303530</wp:posOffset>
            </wp:positionV>
            <wp:extent cx="2259330" cy="1661160"/>
            <wp:effectExtent l="19050" t="0" r="7620" b="0"/>
            <wp:wrapNone/>
            <wp:docPr id="54" name="obrázek 54" descr="orangery.cz | Orangery - Mateřská škola, základní škola, dětské skup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rangery.cz | Orangery - Mateřská škola, základní škola, dětské skupi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C45885" w14:textId="77777777" w:rsidR="0005558C" w:rsidRPr="00AF5D06" w:rsidRDefault="007260C6" w:rsidP="00AF5D06">
      <w:pPr>
        <w:pStyle w:val="Normln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F5D06"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  <w:t xml:space="preserve">17. </w:t>
      </w:r>
      <w:r w:rsidR="0005558C" w:rsidRPr="00AF5D06"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  <w:t xml:space="preserve">5. 2024 – pátek – </w:t>
      </w:r>
      <w:r w:rsidR="00CE0CA5" w:rsidRPr="00AF5D06"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  <w:t>DEN OTEVŘENÝCH DVĚŘÍ</w:t>
      </w:r>
      <w:r w:rsidR="00657E87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657E87">
        <w:rPr>
          <w:rFonts w:asciiTheme="minorHAnsi" w:hAnsiTheme="minorHAnsi" w:cstheme="minorHAnsi"/>
          <w:color w:val="000000" w:themeColor="text1"/>
          <w:sz w:val="28"/>
          <w:szCs w:val="28"/>
        </w:rPr>
        <w:t>– od 15:00 do 17:00 hodin</w:t>
      </w:r>
    </w:p>
    <w:p w14:paraId="77C45886" w14:textId="77777777" w:rsidR="00411943" w:rsidRDefault="00411943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87" w14:textId="77777777" w:rsidR="00D058D6" w:rsidRDefault="00D058D6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88" w14:textId="77777777" w:rsidR="00DE5B8D" w:rsidRDefault="00DE5B8D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89" w14:textId="77777777" w:rsidR="00D058D6" w:rsidRPr="0005558C" w:rsidRDefault="00D058D6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8A" w14:textId="77777777" w:rsidR="00C50FEF" w:rsidRPr="00DE5B8D" w:rsidRDefault="00A810B8" w:rsidP="00DE5B8D">
      <w:pPr>
        <w:pStyle w:val="Normln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E5B8D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7C458A2" wp14:editId="77C458A3">
            <wp:simplePos x="0" y="0"/>
            <wp:positionH relativeFrom="column">
              <wp:posOffset>2273935</wp:posOffset>
            </wp:positionH>
            <wp:positionV relativeFrom="paragraph">
              <wp:posOffset>280035</wp:posOffset>
            </wp:positionV>
            <wp:extent cx="1367790" cy="1367790"/>
            <wp:effectExtent l="19050" t="0" r="3810" b="0"/>
            <wp:wrapTight wrapText="bothSides">
              <wp:wrapPolygon edited="0">
                <wp:start x="-301" y="0"/>
                <wp:lineTo x="-301" y="21359"/>
                <wp:lineTo x="21660" y="21359"/>
                <wp:lineTo x="21660" y="0"/>
                <wp:lineTo x="-301" y="0"/>
              </wp:wrapPolygon>
            </wp:wrapTight>
            <wp:docPr id="28" name="obrázek 28" descr="Svátek matek v DPS – ZŠ Klobouky u B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vátek matek v DPS – ZŠ Klobouky u Br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C6" w:rsidRPr="00DE5B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23. </w:t>
      </w:r>
      <w:r w:rsidR="0005558C" w:rsidRPr="00DE5B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5. 2024 – čtvrtek – </w:t>
      </w:r>
      <w:r w:rsidR="00CE0CA5">
        <w:rPr>
          <w:rFonts w:asciiTheme="minorHAnsi" w:hAnsiTheme="minorHAnsi" w:cstheme="minorHAnsi"/>
          <w:b/>
          <w:color w:val="FF0000"/>
          <w:sz w:val="28"/>
          <w:szCs w:val="28"/>
        </w:rPr>
        <w:t>DEN MATEK</w:t>
      </w:r>
      <w:r w:rsidR="0005558C" w:rsidRPr="00DE5B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50FEF" w:rsidRPr="00DE5B8D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="00605155" w:rsidRPr="00DE5B8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50FEF" w:rsidRPr="00DE5B8D">
        <w:rPr>
          <w:rFonts w:asciiTheme="minorHAnsi" w:hAnsiTheme="minorHAnsi" w:cstheme="minorHAnsi"/>
          <w:color w:val="000000"/>
          <w:sz w:val="28"/>
          <w:szCs w:val="28"/>
        </w:rPr>
        <w:t>zahájení v 15:30 hodin na školní zahradě</w:t>
      </w:r>
    </w:p>
    <w:p w14:paraId="77C4588B" w14:textId="77777777" w:rsidR="00A810B8" w:rsidRPr="0005558C" w:rsidRDefault="00A810B8" w:rsidP="0005558C">
      <w:pPr>
        <w:pStyle w:val="Normlnweb"/>
        <w:rPr>
          <w:rFonts w:asciiTheme="minorHAnsi" w:hAnsiTheme="minorHAnsi" w:cstheme="minorHAnsi"/>
          <w:color w:val="000000"/>
        </w:rPr>
      </w:pPr>
    </w:p>
    <w:p w14:paraId="77C4588C" w14:textId="77777777" w:rsidR="00A810B8" w:rsidRDefault="00A810B8" w:rsidP="0005558C">
      <w:pPr>
        <w:pStyle w:val="Normlnweb"/>
        <w:rPr>
          <w:rFonts w:asciiTheme="minorHAnsi" w:hAnsiTheme="minorHAnsi" w:cstheme="minorHAnsi"/>
          <w:b/>
          <w:color w:val="00B050"/>
        </w:rPr>
      </w:pPr>
    </w:p>
    <w:p w14:paraId="77C4588D" w14:textId="77777777" w:rsidR="00A810B8" w:rsidRDefault="00A810B8" w:rsidP="0005558C">
      <w:pPr>
        <w:pStyle w:val="Normlnweb"/>
        <w:rPr>
          <w:rFonts w:asciiTheme="minorHAnsi" w:hAnsiTheme="minorHAnsi" w:cstheme="minorHAnsi"/>
          <w:b/>
          <w:color w:val="00B050"/>
        </w:rPr>
      </w:pPr>
    </w:p>
    <w:p w14:paraId="77C4588E" w14:textId="77777777" w:rsidR="00A810B8" w:rsidRPr="00DE5B8D" w:rsidRDefault="00A810B8" w:rsidP="00DE5B8D">
      <w:pPr>
        <w:pStyle w:val="Normlnweb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14:paraId="77C4588F" w14:textId="128738CF" w:rsidR="0005558C" w:rsidRPr="00DE5B8D" w:rsidRDefault="00AF5D06" w:rsidP="00DE5B8D">
      <w:pPr>
        <w:pStyle w:val="Normlnweb"/>
        <w:jc w:val="center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7C458A4" wp14:editId="77C458A5">
            <wp:simplePos x="0" y="0"/>
            <wp:positionH relativeFrom="column">
              <wp:posOffset>2243455</wp:posOffset>
            </wp:positionH>
            <wp:positionV relativeFrom="paragraph">
              <wp:posOffset>93980</wp:posOffset>
            </wp:positionV>
            <wp:extent cx="1741170" cy="1737360"/>
            <wp:effectExtent l="19050" t="0" r="0" b="0"/>
            <wp:wrapNone/>
            <wp:docPr id="37" name="obrázek 37" descr="Vektor dívka spí bo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ktor dívka spí bok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C6" w:rsidRPr="00DE5B8D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30. </w:t>
      </w:r>
      <w:r w:rsidR="0005558C" w:rsidRPr="00DE5B8D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5. 2024 – čtvrtek – </w:t>
      </w:r>
      <w:r w:rsidR="00CE0CA5">
        <w:rPr>
          <w:rFonts w:asciiTheme="minorHAnsi" w:hAnsiTheme="minorHAnsi" w:cstheme="minorHAnsi"/>
          <w:b/>
          <w:color w:val="00B050"/>
          <w:sz w:val="28"/>
          <w:szCs w:val="28"/>
        </w:rPr>
        <w:t>NOC V MŠ</w:t>
      </w:r>
      <w:r w:rsidR="00C50FEF" w:rsidRPr="00DE5B8D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</w:p>
    <w:p w14:paraId="77C45890" w14:textId="77777777" w:rsidR="00A810B8" w:rsidRPr="00D058D6" w:rsidRDefault="00A810B8" w:rsidP="0005558C">
      <w:pPr>
        <w:pStyle w:val="Normlnweb"/>
        <w:rPr>
          <w:rFonts w:asciiTheme="minorHAnsi" w:hAnsiTheme="minorHAnsi" w:cstheme="minorHAnsi"/>
          <w:b/>
          <w:color w:val="00B050"/>
        </w:rPr>
      </w:pPr>
    </w:p>
    <w:p w14:paraId="77C45891" w14:textId="77777777" w:rsidR="0005558C" w:rsidRDefault="00000000">
      <w:r>
        <w:pict w14:anchorId="77C45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rikatura malý chlapec spí v posteli Stock Vektor od ©tigatelu 90815826" style="width:24pt;height:24pt"/>
        </w:pict>
      </w:r>
      <w:r>
        <w:pict w14:anchorId="77C458A7">
          <v:shape id="_x0000_i1026" type="#_x0000_t75" alt="Karikatura malý chlapec spí v posteli Stock Vektor od ©tigatelu 90815826" style="width:24pt;height:24pt"/>
        </w:pict>
      </w:r>
      <w:r>
        <w:pict w14:anchorId="77C458A8">
          <v:shape id="_x0000_i1027" type="#_x0000_t75" alt="Roztomilý dítě kreslený postava spí v posteli plochý vektor ilustrace  izolované. Stock Vektor od ©Sabelskaya 408529928" style="width:24pt;height:24pt"/>
        </w:pict>
      </w:r>
    </w:p>
    <w:p w14:paraId="77C45892" w14:textId="77777777" w:rsidR="00AF5D06" w:rsidRDefault="00AF5D06"/>
    <w:p w14:paraId="77C45893" w14:textId="77777777" w:rsidR="00AF5D06" w:rsidRDefault="00AF5D06"/>
    <w:p w14:paraId="77C45894" w14:textId="77777777" w:rsidR="00AF5D06" w:rsidRPr="009A7BA1" w:rsidRDefault="00AF5D06" w:rsidP="00AF5D06">
      <w:pPr>
        <w:jc w:val="center"/>
        <w:rPr>
          <w:b/>
          <w:color w:val="F79646" w:themeColor="accent6"/>
          <w:sz w:val="28"/>
          <w:szCs w:val="28"/>
        </w:rPr>
      </w:pPr>
      <w:r w:rsidRPr="009A7BA1">
        <w:rPr>
          <w:b/>
          <w:color w:val="F79646" w:themeColor="accent6"/>
          <w:sz w:val="28"/>
          <w:szCs w:val="28"/>
        </w:rPr>
        <w:t>31. 5. 2024 – pátek – DEN DĚTÍ V MŠ</w:t>
      </w:r>
    </w:p>
    <w:p w14:paraId="77C45895" w14:textId="77777777" w:rsidR="00AF5D06" w:rsidRPr="00AF5D06" w:rsidRDefault="00AF5D06" w:rsidP="00AF5D06">
      <w:pPr>
        <w:jc w:val="center"/>
        <w:rPr>
          <w:b/>
          <w:color w:val="FFC000"/>
          <w:sz w:val="28"/>
          <w:szCs w:val="28"/>
        </w:rPr>
      </w:pPr>
      <w:r>
        <w:rPr>
          <w:b/>
          <w:noProof/>
          <w:color w:val="FFC000"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77C458A9" wp14:editId="77C458AA">
            <wp:simplePos x="0" y="0"/>
            <wp:positionH relativeFrom="column">
              <wp:posOffset>1786255</wp:posOffset>
            </wp:positionH>
            <wp:positionV relativeFrom="paragraph">
              <wp:posOffset>156845</wp:posOffset>
            </wp:positionV>
            <wp:extent cx="2343150" cy="937260"/>
            <wp:effectExtent l="19050" t="0" r="0" b="0"/>
            <wp:wrapTight wrapText="bothSides">
              <wp:wrapPolygon edited="0">
                <wp:start x="4039" y="0"/>
                <wp:lineTo x="2107" y="7024"/>
                <wp:lineTo x="-176" y="12293"/>
                <wp:lineTo x="-176" y="14049"/>
                <wp:lineTo x="878" y="20634"/>
                <wp:lineTo x="21249" y="20634"/>
                <wp:lineTo x="20371" y="14488"/>
                <wp:lineTo x="20195" y="14049"/>
                <wp:lineTo x="21600" y="14049"/>
                <wp:lineTo x="21600" y="7024"/>
                <wp:lineTo x="20195" y="7024"/>
                <wp:lineTo x="20371" y="5268"/>
                <wp:lineTo x="17385" y="439"/>
                <wp:lineTo x="15805" y="0"/>
                <wp:lineTo x="4039" y="0"/>
              </wp:wrapPolygon>
            </wp:wrapTight>
            <wp:docPr id="25" name="obrázek 25" descr="Informace pro rodiče – MŠ Velké Příto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formace pro rodiče – MŠ Velké Přítoč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5D06" w:rsidRPr="00AF5D06" w:rsidSect="009F1F66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58C"/>
    <w:rsid w:val="0005558C"/>
    <w:rsid w:val="00143B78"/>
    <w:rsid w:val="001513A9"/>
    <w:rsid w:val="001F2F95"/>
    <w:rsid w:val="00246D1A"/>
    <w:rsid w:val="003615FA"/>
    <w:rsid w:val="00411943"/>
    <w:rsid w:val="00554722"/>
    <w:rsid w:val="00580A0A"/>
    <w:rsid w:val="0058370A"/>
    <w:rsid w:val="00605155"/>
    <w:rsid w:val="00657E87"/>
    <w:rsid w:val="007260C6"/>
    <w:rsid w:val="007C0B97"/>
    <w:rsid w:val="00897C0E"/>
    <w:rsid w:val="008C1EFD"/>
    <w:rsid w:val="009A7BA1"/>
    <w:rsid w:val="009F1F66"/>
    <w:rsid w:val="00A202F7"/>
    <w:rsid w:val="00A810B8"/>
    <w:rsid w:val="00AA2623"/>
    <w:rsid w:val="00AF5D06"/>
    <w:rsid w:val="00C50FEF"/>
    <w:rsid w:val="00C76480"/>
    <w:rsid w:val="00CE0CA5"/>
    <w:rsid w:val="00D058D6"/>
    <w:rsid w:val="00DE5B8D"/>
    <w:rsid w:val="00E07D58"/>
    <w:rsid w:val="00F02D0D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86A"/>
  <w15:docId w15:val="{86673E51-B251-4696-82FF-D45BEE1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Dagmar Cilečková</cp:lastModifiedBy>
  <cp:revision>3</cp:revision>
  <dcterms:created xsi:type="dcterms:W3CDTF">2024-04-25T19:13:00Z</dcterms:created>
  <dcterms:modified xsi:type="dcterms:W3CDTF">2024-04-26T06:12:00Z</dcterms:modified>
</cp:coreProperties>
</file>